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4A" w:rsidRPr="009D7C4A" w:rsidRDefault="009D7C4A" w:rsidP="009D7C4A">
      <w:pPr>
        <w:spacing w:after="0" w:line="240" w:lineRule="auto"/>
        <w:ind w:left="1701" w:hanging="1161"/>
        <w:jc w:val="center"/>
        <w:rPr>
          <w:rFonts w:ascii="Times New Roman" w:eastAsia="Calibri" w:hAnsi="Times New Roman" w:cs="Times New Roman"/>
        </w:rPr>
      </w:pPr>
      <w:r w:rsidRPr="009D7C4A">
        <w:rPr>
          <w:rFonts w:ascii="Times New Roman" w:eastAsia="Calibri" w:hAnsi="Times New Roman" w:cs="Times New Roman"/>
        </w:rPr>
        <w:t xml:space="preserve">МУНИЦИПАЛЬНОЕ </w:t>
      </w:r>
      <w:proofErr w:type="gramStart"/>
      <w:r w:rsidRPr="009D7C4A">
        <w:rPr>
          <w:rFonts w:ascii="Times New Roman" w:eastAsia="Calibri" w:hAnsi="Times New Roman" w:cs="Times New Roman"/>
        </w:rPr>
        <w:t>БЮДЖЕТНОЕ  УЧРЕЖДЕНИЕ</w:t>
      </w:r>
      <w:bookmarkStart w:id="0" w:name="_GoBack"/>
      <w:bookmarkEnd w:id="0"/>
      <w:proofErr w:type="gramEnd"/>
    </w:p>
    <w:p w:rsidR="009D7C4A" w:rsidRPr="009D7C4A" w:rsidRDefault="009D7C4A" w:rsidP="009D7C4A">
      <w:pPr>
        <w:spacing w:after="0" w:line="240" w:lineRule="auto"/>
        <w:ind w:left="1701" w:hanging="1161"/>
        <w:jc w:val="center"/>
        <w:rPr>
          <w:rFonts w:ascii="Times New Roman" w:eastAsia="Calibri" w:hAnsi="Times New Roman" w:cs="Times New Roman"/>
        </w:rPr>
      </w:pPr>
      <w:r w:rsidRPr="009D7C4A">
        <w:rPr>
          <w:rFonts w:ascii="Times New Roman" w:eastAsia="Calibri" w:hAnsi="Times New Roman" w:cs="Times New Roman"/>
        </w:rPr>
        <w:t xml:space="preserve">ДОПОЛНИТЕЛЬНОГО ОБРАЗОВАНИЯ </w:t>
      </w:r>
    </w:p>
    <w:p w:rsidR="009D7C4A" w:rsidRPr="009D7C4A" w:rsidRDefault="009D7C4A" w:rsidP="009D7C4A">
      <w:pPr>
        <w:spacing w:after="0" w:line="240" w:lineRule="auto"/>
        <w:ind w:left="1701" w:hanging="1161"/>
        <w:jc w:val="center"/>
        <w:rPr>
          <w:rFonts w:ascii="Times New Roman" w:eastAsia="Calibri" w:hAnsi="Times New Roman" w:cs="Times New Roman"/>
        </w:rPr>
      </w:pPr>
      <w:r w:rsidRPr="009D7C4A">
        <w:rPr>
          <w:rFonts w:ascii="Times New Roman" w:eastAsia="Calibri" w:hAnsi="Times New Roman" w:cs="Times New Roman"/>
        </w:rPr>
        <w:t xml:space="preserve"> «СТАНЦИЯ ЮНЫХ ТЕХНИКОВ» </w:t>
      </w:r>
    </w:p>
    <w:p w:rsidR="009D7C4A" w:rsidRPr="009D7C4A" w:rsidRDefault="009D7C4A" w:rsidP="009D7C4A">
      <w:pPr>
        <w:pBdr>
          <w:bottom w:val="double" w:sz="4" w:space="2" w:color="auto"/>
        </w:pBdr>
        <w:spacing w:after="0" w:line="240" w:lineRule="auto"/>
        <w:ind w:left="1701" w:hanging="1161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9D7C4A" w:rsidRPr="009D7C4A" w:rsidRDefault="009D7C4A" w:rsidP="009D7C4A">
      <w:pPr>
        <w:spacing w:after="0" w:line="240" w:lineRule="auto"/>
        <w:ind w:left="1701" w:hanging="1985"/>
        <w:jc w:val="center"/>
        <w:rPr>
          <w:rFonts w:ascii="Times New Roman" w:eastAsia="Calibri" w:hAnsi="Times New Roman" w:cs="Times New Roman"/>
        </w:rPr>
      </w:pPr>
      <w:r w:rsidRPr="009D7C4A">
        <w:rPr>
          <w:rFonts w:ascii="Times New Roman" w:eastAsia="Calibri" w:hAnsi="Times New Roman" w:cs="Times New Roman"/>
        </w:rPr>
        <w:t xml:space="preserve">663318, Красноярский край, город Норильск, улица Орджоникидзе, дом 14-а, </w:t>
      </w:r>
    </w:p>
    <w:p w:rsid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D7C4A">
        <w:rPr>
          <w:rFonts w:ascii="Times New Roman" w:eastAsia="Times New Roman" w:hAnsi="Times New Roman" w:cs="Times New Roman"/>
          <w:lang w:eastAsia="ru-RU"/>
        </w:rPr>
        <w:t xml:space="preserve">телефон (факс): (3919) 22-50-39, </w:t>
      </w:r>
      <w:r w:rsidRPr="009D7C4A">
        <w:rPr>
          <w:rFonts w:ascii="Times New Roman" w:eastAsia="Times New Roman" w:hAnsi="Times New Roman" w:cs="Times New Roman"/>
          <w:lang w:val="en-US" w:eastAsia="ru-RU"/>
        </w:rPr>
        <w:t>e</w:t>
      </w:r>
      <w:r w:rsidRPr="009D7C4A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9D7C4A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9D7C4A">
        <w:rPr>
          <w:rFonts w:ascii="Times New Roman" w:eastAsia="Times New Roman" w:hAnsi="Times New Roman" w:cs="Times New Roman"/>
          <w:lang w:eastAsia="ru-RU"/>
        </w:rPr>
        <w:t>:</w:t>
      </w:r>
      <w:r w:rsidRPr="009D7C4A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hyperlink r:id="rId4" w:history="1">
        <w:r w:rsidRPr="009D7C4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receptionsut</w:t>
        </w:r>
        <w:r w:rsidRPr="009D7C4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@</w:t>
        </w:r>
        <w:r w:rsidRPr="009D7C4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norcom</w:t>
        </w:r>
        <w:r w:rsidRPr="009D7C4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.</w:t>
        </w:r>
        <w:r w:rsidRPr="009D7C4A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ru</w:t>
        </w:r>
      </w:hyperlink>
      <w:r w:rsidRPr="009D7C4A">
        <w:rPr>
          <w:rFonts w:ascii="Times New Roman" w:eastAsia="Times New Roman" w:hAnsi="Times New Roman" w:cs="Times New Roman"/>
          <w:bCs/>
          <w:iCs/>
          <w:lang w:eastAsia="ru-RU"/>
        </w:rPr>
        <w:t xml:space="preserve">, сайт: </w:t>
      </w:r>
      <w:hyperlink r:id="rId5" w:history="1">
        <w:r w:rsidRPr="00D16A82">
          <w:rPr>
            <w:rStyle w:val="a3"/>
            <w:rFonts w:ascii="Times New Roman" w:eastAsia="Times New Roman" w:hAnsi="Times New Roman" w:cs="Times New Roman"/>
            <w:bCs/>
            <w:iCs/>
            <w:lang w:eastAsia="ru-RU"/>
          </w:rPr>
          <w:t>https://sut-norilsk.ru/</w:t>
        </w:r>
      </w:hyperlink>
    </w:p>
    <w:p w:rsid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D7C4A" w:rsidRP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D7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Сведения о численности учащихся, обучающихся по дополнительным общеобразовательным общеразвивающим программам, реализуемым в 2021-2022 учебном году по состоянию на 15.01.2022 года</w:t>
      </w:r>
    </w:p>
    <w:p w:rsid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1"/>
        <w:gridCol w:w="850"/>
        <w:gridCol w:w="567"/>
        <w:gridCol w:w="1134"/>
        <w:gridCol w:w="845"/>
      </w:tblGrid>
      <w:tr w:rsidR="00D90F30" w:rsidRPr="00A13D19" w:rsidTr="001F1316">
        <w:tc>
          <w:tcPr>
            <w:tcW w:w="562" w:type="dxa"/>
            <w:vMerge w:val="restart"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3402" w:type="dxa"/>
            <w:gridSpan w:val="4"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:rsidR="00D90F30" w:rsidRPr="001F1316" w:rsidRDefault="00D90F30" w:rsidP="00D90F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Численность учащихся, являющихся иностранными гражданами</w:t>
            </w:r>
          </w:p>
        </w:tc>
      </w:tr>
      <w:tr w:rsidR="001F1316" w:rsidRPr="00A13D19" w:rsidTr="001F1316">
        <w:trPr>
          <w:cantSplit/>
          <w:trHeight w:val="2711"/>
        </w:trPr>
        <w:tc>
          <w:tcPr>
            <w:tcW w:w="562" w:type="dxa"/>
            <w:vMerge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90F30" w:rsidRPr="001F1316" w:rsidRDefault="00D90F30" w:rsidP="00D90F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Средства бюджетных ассигнований федерального бюджета</w:t>
            </w:r>
          </w:p>
        </w:tc>
        <w:tc>
          <w:tcPr>
            <w:tcW w:w="850" w:type="dxa"/>
            <w:textDirection w:val="btLr"/>
            <w:vAlign w:val="center"/>
          </w:tcPr>
          <w:p w:rsidR="00D90F30" w:rsidRPr="001F1316" w:rsidRDefault="00D90F30" w:rsidP="00D90F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567" w:type="dxa"/>
            <w:textDirection w:val="btLr"/>
            <w:vAlign w:val="center"/>
          </w:tcPr>
          <w:p w:rsidR="00D90F30" w:rsidRPr="001F1316" w:rsidRDefault="00D90F30" w:rsidP="00D90F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Средства местных бюджетов</w:t>
            </w:r>
          </w:p>
        </w:tc>
        <w:tc>
          <w:tcPr>
            <w:tcW w:w="1134" w:type="dxa"/>
            <w:textDirection w:val="btLr"/>
            <w:vAlign w:val="center"/>
          </w:tcPr>
          <w:p w:rsidR="00D90F30" w:rsidRPr="001F1316" w:rsidRDefault="00D90F30" w:rsidP="00D90F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845" w:type="dxa"/>
            <w:vMerge/>
            <w:vAlign w:val="center"/>
          </w:tcPr>
          <w:p w:rsidR="00D90F30" w:rsidRPr="00A13D19" w:rsidRDefault="00D90F30" w:rsidP="00D90F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3D19" w:rsidRPr="00A13D19" w:rsidTr="001F1316">
        <w:trPr>
          <w:trHeight w:val="737"/>
        </w:trPr>
        <w:tc>
          <w:tcPr>
            <w:tcW w:w="9345" w:type="dxa"/>
            <w:gridSpan w:val="7"/>
            <w:vAlign w:val="center"/>
          </w:tcPr>
          <w:p w:rsidR="00A13D19" w:rsidRPr="00207CCE" w:rsidRDefault="00A13D19" w:rsidP="00D90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7C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Техническое творчество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Азбука технического творчества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Удивительный 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 техники на базе МБОУ "СШ №39"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Ступени к 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астерству на базе МБОУ "СШ №39"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лые ручки на базе МБОУ «СШ №37»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Первые шаги в техническое 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ворчество на базе МБОУ «СШ №37»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Техническое творчество на базе МБОУ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"СШ №41"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МастерОк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Начальное техническое моде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лирование на базе МБОУ «СШ №20»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МастерОк</w:t>
            </w:r>
            <w:proofErr w:type="spellEnd"/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МБОУ «Лицей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Техника и творчество на базе МБОУ «Лицей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Сделай сам на базе МБОУ «СШ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Домашний мастер на базе МБОУ «СШ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граммируемая анимация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Базовы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компетентности IT-специалиста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vAlign w:val="center"/>
          </w:tcPr>
          <w:p w:rsidR="001F1316" w:rsidRPr="0096409C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Лаборатория компьютерных игр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vAlign w:val="center"/>
          </w:tcPr>
          <w:p w:rsidR="001F1316" w:rsidRPr="0096409C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Лаборатория компьютерных игр на базе МБОУ "СШ №40"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vAlign w:val="center"/>
          </w:tcPr>
          <w:p w:rsidR="001F1316" w:rsidRPr="0096409C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Python</w:t>
            </w:r>
            <w:proofErr w:type="spellEnd"/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начинающих на базе МБОУ "СШ №40"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vAlign w:val="center"/>
          </w:tcPr>
          <w:p w:rsidR="001F1316" w:rsidRPr="0096409C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Секреты компьютерной графики и анимации на базе МБОУ "СШ №40"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vAlign w:val="center"/>
          </w:tcPr>
          <w:p w:rsidR="001F1316" w:rsidRPr="0096409C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Компьютерный мир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Информашка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рограммирование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Kodu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Game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Lab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207CC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Делопроизводство на базе МБОУ "Лицей №3"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Издательские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системы на базе МБОУ "Лицей №3"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МБОУ «Лицей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Python</w:t>
            </w:r>
            <w:proofErr w:type="spellEnd"/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начинающих на базе МБОУ «Лицей №3»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электроники и элек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тротехники на базе МБОУ "СШ №3"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Мастерская </w:t>
            </w:r>
            <w:proofErr w:type="spellStart"/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легоконстр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МБОУ «СШ №16»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роектирование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конструирование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Роботы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Lego</w:t>
            </w:r>
            <w:proofErr w:type="spellEnd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Алгоритмика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Робототехника с EV3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Робототехника и техноло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гия на базе МБОУ «Гимназия №11»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Легопроектирование</w:t>
            </w:r>
            <w:proofErr w:type="spellEnd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конструирова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ние на базе МБОУ «Гимназия №11»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МБОУ «СШ №39»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Проекты в </w:t>
            </w:r>
            <w:proofErr w:type="spellStart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Лего</w:t>
            </w:r>
            <w:proofErr w:type="spellEnd"/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базе МБОУ «Гимназия №11»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  <w:vAlign w:val="center"/>
          </w:tcPr>
          <w:p w:rsidR="001F1316" w:rsidRPr="00BF43E1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робототехники на базе МБОУ «СШ №39»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Лазерная резка и гравировка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ЗD-моделирование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3D моделирования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43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3D моделирования на базе МБОУ «СШ № 40»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F666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BA33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DB09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07CCE" w:rsidRPr="00A13D19" w:rsidTr="00207CCE">
        <w:trPr>
          <w:trHeight w:val="552"/>
        </w:trPr>
        <w:tc>
          <w:tcPr>
            <w:tcW w:w="562" w:type="dxa"/>
            <w:vAlign w:val="center"/>
          </w:tcPr>
          <w:p w:rsidR="00207CCE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  <w:vAlign w:val="center"/>
          </w:tcPr>
          <w:p w:rsidR="00207CCE" w:rsidRPr="00BF43E1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Технология и физика</w:t>
            </w:r>
          </w:p>
        </w:tc>
        <w:tc>
          <w:tcPr>
            <w:tcW w:w="851" w:type="dxa"/>
            <w:vAlign w:val="center"/>
          </w:tcPr>
          <w:p w:rsidR="00207CCE" w:rsidRPr="00F66656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207CCE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207CCE" w:rsidRPr="00BA33B5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207CCE" w:rsidRPr="00DB09AF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1F1316">
        <w:trPr>
          <w:trHeight w:val="737"/>
        </w:trPr>
        <w:tc>
          <w:tcPr>
            <w:tcW w:w="9345" w:type="dxa"/>
            <w:gridSpan w:val="7"/>
            <w:vAlign w:val="center"/>
          </w:tcPr>
          <w:p w:rsidR="001F1316" w:rsidRPr="00207CCE" w:rsidRDefault="001F1316" w:rsidP="001F13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7C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Сказки войлока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Мастерская кройк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и шитья на базе МБОУ «СШ №39»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Стиль на базе 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БОУ «СШ №39»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мягко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й игрушки на базе МБОУ "СШ №29"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Домашний декор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игрушка на базе МБОУ «СШ №29»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Азбука конструирования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Маленький скульптор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Азбука лепки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8A45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2F3E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1F1316">
        <w:trPr>
          <w:trHeight w:val="737"/>
        </w:trPr>
        <w:tc>
          <w:tcPr>
            <w:tcW w:w="9345" w:type="dxa"/>
            <w:gridSpan w:val="7"/>
            <w:vAlign w:val="center"/>
          </w:tcPr>
          <w:p w:rsidR="001F1316" w:rsidRPr="00207CCE" w:rsidRDefault="001F1316" w:rsidP="001F13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7C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ЕСТЕСТВЕННО-НАУЧНАЯ НАПРАВЛЕННОСТЬ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Исследователи природы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тальная лаборатория дошкольника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13D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Лаборатория чудес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Увлекательная химия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Природа Таймыра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Химический эк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сперимент на базе МБОУ «СШ №28»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микромира на базе МБОУ «СШ №28»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Исследовательская деятельность в химической лаборатории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ехнология на базе МБОУ «СШ №28»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207CCE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1F1316" w:rsidRPr="001F1316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ная химия на базе МБОУ «СШ №28»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316" w:rsidRPr="00A13D19" w:rsidTr="00207CCE">
        <w:trPr>
          <w:trHeight w:val="552"/>
        </w:trPr>
        <w:tc>
          <w:tcPr>
            <w:tcW w:w="562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vAlign w:val="center"/>
          </w:tcPr>
          <w:p w:rsidR="001F1316" w:rsidRPr="00A13D19" w:rsidRDefault="001F1316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40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ельная зоология</w:t>
            </w:r>
          </w:p>
        </w:tc>
        <w:tc>
          <w:tcPr>
            <w:tcW w:w="851" w:type="dxa"/>
            <w:vAlign w:val="center"/>
          </w:tcPr>
          <w:p w:rsidR="001F1316" w:rsidRDefault="001F1316" w:rsidP="001F1316">
            <w:pPr>
              <w:jc w:val="center"/>
            </w:pPr>
            <w:r w:rsidRPr="00DE73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1F1316" w:rsidRPr="00A13D19" w:rsidRDefault="001A035A" w:rsidP="001F131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vAlign w:val="center"/>
          </w:tcPr>
          <w:p w:rsidR="001F1316" w:rsidRDefault="001F1316" w:rsidP="001F1316">
            <w:pPr>
              <w:jc w:val="center"/>
            </w:pPr>
            <w:r w:rsidRPr="004872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D7C4A" w:rsidRPr="009D7C4A" w:rsidRDefault="009D7C4A" w:rsidP="009D7C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4141B" w:rsidRDefault="00207CCE"/>
    <w:sectPr w:rsidR="00A4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4C"/>
    <w:rsid w:val="001A035A"/>
    <w:rsid w:val="001D5E4C"/>
    <w:rsid w:val="001F1316"/>
    <w:rsid w:val="00207CCE"/>
    <w:rsid w:val="00961431"/>
    <w:rsid w:val="0096409C"/>
    <w:rsid w:val="009D7C4A"/>
    <w:rsid w:val="00A13D19"/>
    <w:rsid w:val="00BF43E1"/>
    <w:rsid w:val="00C41BA1"/>
    <w:rsid w:val="00D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DCD7-D618-449E-AC9B-D662AE5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t-norilsk.ru/" TargetMode="External"/><Relationship Id="rId4" Type="http://schemas.openxmlformats.org/officeDocument/2006/relationships/hyperlink" Target="mailto:receptionsut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2022-01-19T05:47:00Z</dcterms:created>
  <dcterms:modified xsi:type="dcterms:W3CDTF">2022-01-19T07:11:00Z</dcterms:modified>
</cp:coreProperties>
</file>